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38C4" w14:textId="2389EBD9" w:rsidR="00DC7D85" w:rsidRDefault="00DC7D85"/>
    <w:p w14:paraId="7D29A311" w14:textId="750D56BD" w:rsidR="00DC7D85" w:rsidRDefault="00DC7D85">
      <w:pPr>
        <w:rPr>
          <w:rFonts w:ascii="Gill Sans MT" w:hAnsi="Gill Sans MT"/>
        </w:rPr>
      </w:pPr>
      <w:r>
        <w:rPr>
          <w:rFonts w:ascii="Gill Sans MT" w:hAnsi="Gill Sans MT"/>
        </w:rPr>
        <w:t>Congratulations on all the red!</w:t>
      </w:r>
    </w:p>
    <w:p w14:paraId="1BC575D1" w14:textId="01458ECC" w:rsidR="00DC7D85" w:rsidRDefault="00DC7D85">
      <w:pPr>
        <w:rPr>
          <w:rFonts w:ascii="Gill Sans MT" w:hAnsi="Gill Sans MT"/>
        </w:rPr>
      </w:pPr>
    </w:p>
    <w:p w14:paraId="6483E09A" w14:textId="5DF945A1" w:rsidR="00DC7D85" w:rsidRDefault="00DC7D85">
      <w:pPr>
        <w:rPr>
          <w:rFonts w:ascii="Gill Sans MT" w:hAnsi="Gill Sans MT"/>
        </w:rPr>
      </w:pPr>
      <w:r>
        <w:rPr>
          <w:rFonts w:ascii="Gill Sans MT" w:hAnsi="Gill Sans MT"/>
        </w:rPr>
        <w:t xml:space="preserve">I really wanted us to see the little Zoom windows with a red tinge, so that when we look at the screen as a </w:t>
      </w:r>
      <w:proofErr w:type="gramStart"/>
      <w:r>
        <w:rPr>
          <w:rFonts w:ascii="Gill Sans MT" w:hAnsi="Gill Sans MT"/>
        </w:rPr>
        <w:t>whole</w:t>
      </w:r>
      <w:proofErr w:type="gramEnd"/>
      <w:r>
        <w:rPr>
          <w:rFonts w:ascii="Gill Sans MT" w:hAnsi="Gill Sans MT"/>
        </w:rPr>
        <w:t xml:space="preserve"> we find that Pentecost has changed us: the Spirit has arrived online!</w:t>
      </w:r>
    </w:p>
    <w:p w14:paraId="3EF1087B" w14:textId="3FDF2C1A" w:rsidR="00DC7D85" w:rsidRDefault="00DC7D85">
      <w:pPr>
        <w:rPr>
          <w:rFonts w:ascii="Gill Sans MT" w:hAnsi="Gill Sans MT"/>
        </w:rPr>
      </w:pPr>
    </w:p>
    <w:p w14:paraId="6FABBDFB" w14:textId="41BC053A" w:rsidR="00DC7D85" w:rsidRDefault="00DC7D85">
      <w:pPr>
        <w:rPr>
          <w:rFonts w:ascii="Gill Sans MT" w:hAnsi="Gill Sans MT"/>
        </w:rPr>
      </w:pPr>
      <w:r>
        <w:rPr>
          <w:rFonts w:ascii="Gill Sans MT" w:hAnsi="Gill Sans MT"/>
        </w:rPr>
        <w:t>Now, if you had a chance you may already have collected three things from around your homes:</w:t>
      </w:r>
    </w:p>
    <w:p w14:paraId="65214F3F" w14:textId="16867075" w:rsidR="00DC7D85" w:rsidRDefault="00DC7D85">
      <w:pPr>
        <w:rPr>
          <w:rFonts w:ascii="Gill Sans MT" w:hAnsi="Gill Sans MT"/>
        </w:rPr>
      </w:pPr>
      <w:r>
        <w:rPr>
          <w:rFonts w:ascii="Gill Sans MT" w:hAnsi="Gill Sans MT"/>
        </w:rPr>
        <w:tab/>
        <w:t>Something to do with FIRE</w:t>
      </w:r>
    </w:p>
    <w:p w14:paraId="3E94E6F6" w14:textId="70701E3A" w:rsidR="00DC7D85" w:rsidRDefault="00DC7D85">
      <w:pPr>
        <w:rPr>
          <w:rFonts w:ascii="Gill Sans MT" w:hAnsi="Gill Sans MT"/>
        </w:rPr>
      </w:pPr>
      <w:r>
        <w:rPr>
          <w:rFonts w:ascii="Gill Sans MT" w:hAnsi="Gill Sans MT"/>
        </w:rPr>
        <w:tab/>
        <w:t>Something to do with WATER</w:t>
      </w:r>
    </w:p>
    <w:p w14:paraId="18449CD2" w14:textId="16CAB303" w:rsidR="00DC7D85" w:rsidRDefault="00DC7D85">
      <w:pPr>
        <w:rPr>
          <w:rFonts w:ascii="Gill Sans MT" w:hAnsi="Gill Sans MT"/>
        </w:rPr>
      </w:pPr>
      <w:r>
        <w:rPr>
          <w:rFonts w:ascii="Gill Sans MT" w:hAnsi="Gill Sans MT"/>
        </w:rPr>
        <w:tab/>
        <w:t>Something to do with AIR</w:t>
      </w:r>
    </w:p>
    <w:p w14:paraId="79422565" w14:textId="6977254C" w:rsidR="00DC7D85" w:rsidRDefault="00DC7D85">
      <w:pPr>
        <w:rPr>
          <w:rFonts w:ascii="Gill Sans MT" w:hAnsi="Gill Sans MT"/>
        </w:rPr>
      </w:pPr>
      <w:r>
        <w:rPr>
          <w:rFonts w:ascii="Gill Sans MT" w:hAnsi="Gill Sans MT"/>
        </w:rPr>
        <w:t>This is not compulsory, but if you’d like to have a go at this mini scavenger hunt, do head off now to search around.</w:t>
      </w:r>
    </w:p>
    <w:p w14:paraId="1ADEC60E" w14:textId="6F60BAB5" w:rsidR="00DC7D85" w:rsidRDefault="00DC7D85">
      <w:pPr>
        <w:rPr>
          <w:rFonts w:ascii="Gill Sans MT" w:hAnsi="Gill Sans MT"/>
        </w:rPr>
      </w:pPr>
    </w:p>
    <w:p w14:paraId="6CE7B7B9" w14:textId="5EFF2D5A" w:rsidR="00DC7D85" w:rsidRDefault="00DC7D85">
      <w:pPr>
        <w:rPr>
          <w:rFonts w:ascii="Gill Sans MT" w:hAnsi="Gill Sans MT"/>
        </w:rPr>
      </w:pPr>
      <w:r>
        <w:rPr>
          <w:rFonts w:ascii="Gill Sans MT" w:hAnsi="Gill Sans MT"/>
        </w:rPr>
        <w:t xml:space="preserve">While people are off looking (I expect most of them will be children, although I may be wrong) let’s take a closer look at </w:t>
      </w:r>
      <w:r w:rsidR="007D3507">
        <w:rPr>
          <w:rFonts w:ascii="Gill Sans MT" w:hAnsi="Gill Sans MT"/>
        </w:rPr>
        <w:t>today’s readings.</w:t>
      </w:r>
    </w:p>
    <w:p w14:paraId="7E7BC09D" w14:textId="6C994EF4" w:rsidR="007D3507" w:rsidRDefault="007D3507">
      <w:pPr>
        <w:rPr>
          <w:rFonts w:ascii="Gill Sans MT" w:hAnsi="Gill Sans MT"/>
        </w:rPr>
      </w:pPr>
    </w:p>
    <w:p w14:paraId="021051B1" w14:textId="01625035" w:rsidR="00F733AA" w:rsidRDefault="007D3507">
      <w:pPr>
        <w:rPr>
          <w:rFonts w:ascii="Gill Sans MT" w:hAnsi="Gill Sans MT"/>
        </w:rPr>
      </w:pPr>
      <w:r>
        <w:rPr>
          <w:rFonts w:ascii="Gill Sans MT" w:hAnsi="Gill Sans MT"/>
        </w:rPr>
        <w:t xml:space="preserve">First, from Acts, the story of the coming of the Holy Spirit, the </w:t>
      </w:r>
      <w:r w:rsidR="00F64E52">
        <w:rPr>
          <w:rFonts w:ascii="Gill Sans MT" w:hAnsi="Gill Sans MT"/>
        </w:rPr>
        <w:t xml:space="preserve">one who Jesus promised would </w:t>
      </w:r>
      <w:r w:rsidR="00955743">
        <w:rPr>
          <w:rFonts w:ascii="Gill Sans MT" w:hAnsi="Gill Sans MT"/>
        </w:rPr>
        <w:t>arrive</w:t>
      </w:r>
      <w:r w:rsidR="001A54CA">
        <w:rPr>
          <w:rFonts w:ascii="Gill Sans MT" w:hAnsi="Gill Sans MT"/>
        </w:rPr>
        <w:t xml:space="preserve"> to be</w:t>
      </w:r>
      <w:r w:rsidR="00F64E52">
        <w:rPr>
          <w:rFonts w:ascii="Gill Sans MT" w:hAnsi="Gill Sans MT"/>
        </w:rPr>
        <w:t xml:space="preserve"> their</w:t>
      </w:r>
      <w:r>
        <w:rPr>
          <w:rFonts w:ascii="Gill Sans MT" w:hAnsi="Gill Sans MT"/>
        </w:rPr>
        <w:t xml:space="preserve"> Helper</w:t>
      </w:r>
      <w:r w:rsidR="00F64E52">
        <w:rPr>
          <w:rFonts w:ascii="Gill Sans MT" w:hAnsi="Gill Sans MT"/>
        </w:rPr>
        <w:t xml:space="preserve"> once he was gone. The disciples gathered </w:t>
      </w:r>
      <w:r w:rsidR="001A54CA">
        <w:rPr>
          <w:rFonts w:ascii="Gill Sans MT" w:hAnsi="Gill Sans MT"/>
        </w:rPr>
        <w:t>during</w:t>
      </w:r>
      <w:r w:rsidR="00F64E52">
        <w:rPr>
          <w:rFonts w:ascii="Gill Sans MT" w:hAnsi="Gill Sans MT"/>
        </w:rPr>
        <w:t xml:space="preserve"> one of the three great Jewish festivals that all</w:t>
      </w:r>
      <w:r w:rsidR="001A54CA">
        <w:rPr>
          <w:rFonts w:ascii="Gill Sans MT" w:hAnsi="Gill Sans MT"/>
        </w:rPr>
        <w:t xml:space="preserve"> men</w:t>
      </w:r>
      <w:r w:rsidR="00F64E52">
        <w:rPr>
          <w:rFonts w:ascii="Gill Sans MT" w:hAnsi="Gill Sans MT"/>
        </w:rPr>
        <w:t xml:space="preserve"> were obliged to attend in Jerusalem: Pentecost, named after the </w:t>
      </w:r>
      <w:r w:rsidR="001A54CA">
        <w:rPr>
          <w:rFonts w:ascii="Gill Sans MT" w:hAnsi="Gill Sans MT"/>
        </w:rPr>
        <w:t xml:space="preserve">50 </w:t>
      </w:r>
      <w:r w:rsidR="00F64E52">
        <w:rPr>
          <w:rFonts w:ascii="Gill Sans MT" w:hAnsi="Gill Sans MT"/>
        </w:rPr>
        <w:t>days since Passover. For the festival, farmers would bring the first ripened fruits of their fields, loaded on oxen with gilded and flower garlanded horns</w:t>
      </w:r>
      <w:r w:rsidR="002D63B8">
        <w:rPr>
          <w:rFonts w:ascii="Gill Sans MT" w:hAnsi="Gill Sans MT"/>
        </w:rPr>
        <w:t>. These first fruits w</w:t>
      </w:r>
      <w:r w:rsidR="001A54CA">
        <w:rPr>
          <w:rFonts w:ascii="Gill Sans MT" w:hAnsi="Gill Sans MT"/>
        </w:rPr>
        <w:t>ere</w:t>
      </w:r>
      <w:r w:rsidR="002D63B8">
        <w:rPr>
          <w:rFonts w:ascii="Gill Sans MT" w:hAnsi="Gill Sans MT"/>
        </w:rPr>
        <w:t xml:space="preserve"> offered to God in a ritual combin</w:t>
      </w:r>
      <w:r w:rsidR="001A54CA">
        <w:rPr>
          <w:rFonts w:ascii="Gill Sans MT" w:hAnsi="Gill Sans MT"/>
        </w:rPr>
        <w:t>ing</w:t>
      </w:r>
      <w:r w:rsidR="002D63B8">
        <w:rPr>
          <w:rFonts w:ascii="Gill Sans MT" w:hAnsi="Gill Sans MT"/>
        </w:rPr>
        <w:t xml:space="preserve"> sacrifice with the reading of scripture</w:t>
      </w:r>
      <w:r w:rsidR="001A54CA">
        <w:rPr>
          <w:rFonts w:ascii="Gill Sans MT" w:hAnsi="Gill Sans MT"/>
        </w:rPr>
        <w:t>. There was also</w:t>
      </w:r>
      <w:r w:rsidR="002D63B8">
        <w:rPr>
          <w:rFonts w:ascii="Gill Sans MT" w:hAnsi="Gill Sans MT"/>
        </w:rPr>
        <w:t xml:space="preserve"> a sense of expectation</w:t>
      </w:r>
      <w:r w:rsidR="001A54CA">
        <w:rPr>
          <w:rFonts w:ascii="Gill Sans MT" w:hAnsi="Gill Sans MT"/>
        </w:rPr>
        <w:t>, at least in Jesus’s time.</w:t>
      </w:r>
      <w:r w:rsidR="002D63B8">
        <w:rPr>
          <w:rFonts w:ascii="Gill Sans MT" w:hAnsi="Gill Sans MT"/>
        </w:rPr>
        <w:t xml:space="preserve"> </w:t>
      </w:r>
      <w:r w:rsidR="001A54CA">
        <w:rPr>
          <w:rFonts w:ascii="Gill Sans MT" w:hAnsi="Gill Sans MT"/>
        </w:rPr>
        <w:t>T</w:t>
      </w:r>
      <w:r w:rsidR="002D63B8">
        <w:rPr>
          <w:rFonts w:ascii="Gill Sans MT" w:hAnsi="Gill Sans MT"/>
        </w:rPr>
        <w:t>he people were waiting for deliverance</w:t>
      </w:r>
      <w:r w:rsidR="001A54CA">
        <w:rPr>
          <w:rFonts w:ascii="Gill Sans MT" w:hAnsi="Gill Sans MT"/>
        </w:rPr>
        <w:t>;</w:t>
      </w:r>
      <w:r w:rsidR="002D63B8">
        <w:rPr>
          <w:rFonts w:ascii="Gill Sans MT" w:hAnsi="Gill Sans MT"/>
        </w:rPr>
        <w:t xml:space="preserve"> </w:t>
      </w:r>
      <w:r w:rsidR="001A54CA">
        <w:rPr>
          <w:rFonts w:ascii="Gill Sans MT" w:hAnsi="Gill Sans MT"/>
        </w:rPr>
        <w:t>f</w:t>
      </w:r>
      <w:r w:rsidR="002D63B8">
        <w:rPr>
          <w:rFonts w:ascii="Gill Sans MT" w:hAnsi="Gill Sans MT"/>
        </w:rPr>
        <w:t xml:space="preserve">or the </w:t>
      </w:r>
      <w:r w:rsidR="001A54CA">
        <w:rPr>
          <w:rFonts w:ascii="Gill Sans MT" w:hAnsi="Gill Sans MT"/>
        </w:rPr>
        <w:t>M</w:t>
      </w:r>
      <w:r w:rsidR="002D63B8">
        <w:rPr>
          <w:rFonts w:ascii="Gill Sans MT" w:hAnsi="Gill Sans MT"/>
        </w:rPr>
        <w:t xml:space="preserve">essiah. </w:t>
      </w:r>
    </w:p>
    <w:p w14:paraId="5076D3A9" w14:textId="18369C21" w:rsidR="007D3507" w:rsidRDefault="002D63B8">
      <w:pPr>
        <w:rPr>
          <w:rFonts w:ascii="Gill Sans MT" w:hAnsi="Gill Sans MT"/>
        </w:rPr>
      </w:pPr>
      <w:r>
        <w:rPr>
          <w:rFonts w:ascii="Gill Sans MT" w:hAnsi="Gill Sans MT"/>
        </w:rPr>
        <w:t xml:space="preserve">  </w:t>
      </w:r>
    </w:p>
    <w:p w14:paraId="47FA8F21" w14:textId="0E033C79" w:rsidR="002D63B8" w:rsidRDefault="002D63B8">
      <w:pPr>
        <w:rPr>
          <w:rFonts w:ascii="Gill Sans MT" w:hAnsi="Gill Sans MT"/>
        </w:rPr>
      </w:pPr>
      <w:r>
        <w:rPr>
          <w:rFonts w:ascii="Gill Sans MT" w:hAnsi="Gill Sans MT"/>
        </w:rPr>
        <w:t>So, outside</w:t>
      </w:r>
      <w:r w:rsidR="001A54CA">
        <w:rPr>
          <w:rFonts w:ascii="Gill Sans MT" w:hAnsi="Gill Sans MT"/>
        </w:rPr>
        <w:t>,</w:t>
      </w:r>
      <w:r>
        <w:rPr>
          <w:rFonts w:ascii="Gill Sans MT" w:hAnsi="Gill Sans MT"/>
        </w:rPr>
        <w:t xml:space="preserve"> the streets and Temple courtyards are full of people enjoying that mix of togetherness, spectacle</w:t>
      </w:r>
      <w:r w:rsidR="001A54CA">
        <w:rPr>
          <w:rFonts w:ascii="Gill Sans MT" w:hAnsi="Gill Sans MT"/>
        </w:rPr>
        <w:t xml:space="preserve"> and</w:t>
      </w:r>
      <w:r>
        <w:rPr>
          <w:rFonts w:ascii="Gill Sans MT" w:hAnsi="Gill Sans MT"/>
        </w:rPr>
        <w:t xml:space="preserve"> ritual that characterised the festival. Inside, Jesus’s closest followers wait</w:t>
      </w:r>
      <w:r w:rsidR="001A54CA">
        <w:rPr>
          <w:rFonts w:ascii="Gill Sans MT" w:hAnsi="Gill Sans MT"/>
        </w:rPr>
        <w:t>ed.</w:t>
      </w:r>
      <w:r>
        <w:rPr>
          <w:rFonts w:ascii="Gill Sans MT" w:hAnsi="Gill Sans MT"/>
        </w:rPr>
        <w:t xml:space="preserve"> Jesus, the first fruits of the new Covenant</w:t>
      </w:r>
      <w:r w:rsidR="001A54CA">
        <w:rPr>
          <w:rFonts w:ascii="Gill Sans MT" w:hAnsi="Gill Sans MT"/>
        </w:rPr>
        <w:t>,</w:t>
      </w:r>
      <w:r>
        <w:rPr>
          <w:rFonts w:ascii="Gill Sans MT" w:hAnsi="Gill Sans MT"/>
        </w:rPr>
        <w:t xml:space="preserve"> ha</w:t>
      </w:r>
      <w:r w:rsidR="001A54CA">
        <w:rPr>
          <w:rFonts w:ascii="Gill Sans MT" w:hAnsi="Gill Sans MT"/>
        </w:rPr>
        <w:t>d</w:t>
      </w:r>
      <w:r>
        <w:rPr>
          <w:rFonts w:ascii="Gill Sans MT" w:hAnsi="Gill Sans MT"/>
        </w:rPr>
        <w:t xml:space="preserve"> been sacrificed, offered himself to</w:t>
      </w:r>
      <w:r w:rsidR="00A16113">
        <w:rPr>
          <w:rFonts w:ascii="Gill Sans MT" w:hAnsi="Gill Sans MT"/>
        </w:rPr>
        <w:t xml:space="preserve"> God</w:t>
      </w:r>
      <w:r w:rsidR="001A54CA">
        <w:rPr>
          <w:rFonts w:ascii="Gill Sans MT" w:hAnsi="Gill Sans MT"/>
        </w:rPr>
        <w:t>, risen and lived with them.</w:t>
      </w:r>
      <w:r w:rsidR="00A16113">
        <w:rPr>
          <w:rFonts w:ascii="Gill Sans MT" w:hAnsi="Gill Sans MT"/>
        </w:rPr>
        <w:t xml:space="preserve"> </w:t>
      </w:r>
      <w:r w:rsidR="001A54CA">
        <w:rPr>
          <w:rFonts w:ascii="Gill Sans MT" w:hAnsi="Gill Sans MT"/>
        </w:rPr>
        <w:t>And then</w:t>
      </w:r>
      <w:r w:rsidR="00F733AA">
        <w:rPr>
          <w:rFonts w:ascii="Gill Sans MT" w:hAnsi="Gill Sans MT"/>
        </w:rPr>
        <w:t xml:space="preserve"> </w:t>
      </w:r>
      <w:r w:rsidR="001A54CA">
        <w:rPr>
          <w:rFonts w:ascii="Gill Sans MT" w:hAnsi="Gill Sans MT"/>
        </w:rPr>
        <w:t>h</w:t>
      </w:r>
      <w:r w:rsidR="00F733AA">
        <w:rPr>
          <w:rFonts w:ascii="Gill Sans MT" w:hAnsi="Gill Sans MT"/>
        </w:rPr>
        <w:t>e left them, promising that a helper would come: ‘you will receive power when the Holy Spirit has come upon you; and you will be my witnesses in Jerusalem, in all Judea and Samaria, and to the ends of the earth.’</w:t>
      </w:r>
      <w:r w:rsidR="00A16113">
        <w:rPr>
          <w:rFonts w:ascii="Gill Sans MT" w:hAnsi="Gill Sans MT"/>
        </w:rPr>
        <w:t xml:space="preserve"> So </w:t>
      </w:r>
      <w:proofErr w:type="gramStart"/>
      <w:r w:rsidR="00A16113">
        <w:rPr>
          <w:rFonts w:ascii="Gill Sans MT" w:hAnsi="Gill Sans MT"/>
        </w:rPr>
        <w:t xml:space="preserve">they </w:t>
      </w:r>
      <w:r w:rsidR="00F733AA">
        <w:rPr>
          <w:rFonts w:ascii="Gill Sans MT" w:hAnsi="Gill Sans MT"/>
        </w:rPr>
        <w:t xml:space="preserve"> </w:t>
      </w:r>
      <w:r w:rsidR="00A16113">
        <w:rPr>
          <w:rFonts w:ascii="Gill Sans MT" w:hAnsi="Gill Sans MT"/>
        </w:rPr>
        <w:t>wait</w:t>
      </w:r>
      <w:r w:rsidR="001A54CA">
        <w:rPr>
          <w:rFonts w:ascii="Gill Sans MT" w:hAnsi="Gill Sans MT"/>
        </w:rPr>
        <w:t>ed</w:t>
      </w:r>
      <w:proofErr w:type="gramEnd"/>
      <w:r w:rsidR="00CB7A92">
        <w:rPr>
          <w:rFonts w:ascii="Gill Sans MT" w:hAnsi="Gill Sans MT"/>
        </w:rPr>
        <w:t xml:space="preserve">, for the promised gift to come. And don’t we also wait?  </w:t>
      </w:r>
      <w:r w:rsidR="001A54CA">
        <w:rPr>
          <w:rFonts w:ascii="Gill Sans MT" w:hAnsi="Gill Sans MT"/>
        </w:rPr>
        <w:t>P</w:t>
      </w:r>
      <w:r w:rsidR="00CB7A92">
        <w:rPr>
          <w:rFonts w:ascii="Gill Sans MT" w:hAnsi="Gill Sans MT"/>
        </w:rPr>
        <w:t xml:space="preserve">erhaps </w:t>
      </w:r>
      <w:r w:rsidR="001A54CA">
        <w:rPr>
          <w:rFonts w:ascii="Gill Sans MT" w:hAnsi="Gill Sans MT"/>
        </w:rPr>
        <w:t>in the hope</w:t>
      </w:r>
      <w:r w:rsidR="00CB7A92">
        <w:rPr>
          <w:rFonts w:ascii="Gill Sans MT" w:hAnsi="Gill Sans MT"/>
        </w:rPr>
        <w:t xml:space="preserve"> that we will soon be able to get back to the normal</w:t>
      </w:r>
      <w:r w:rsidR="001A54CA">
        <w:rPr>
          <w:rFonts w:ascii="Gill Sans MT" w:hAnsi="Gill Sans MT"/>
        </w:rPr>
        <w:t>;</w:t>
      </w:r>
      <w:r w:rsidR="00CB7A92">
        <w:rPr>
          <w:rFonts w:ascii="Gill Sans MT" w:hAnsi="Gill Sans MT"/>
        </w:rPr>
        <w:t xml:space="preserve"> perhaps in deep fear that we won’t.</w:t>
      </w:r>
      <w:r w:rsidR="005A6251">
        <w:rPr>
          <w:rFonts w:ascii="Gill Sans MT" w:hAnsi="Gill Sans MT"/>
        </w:rPr>
        <w:t xml:space="preserve"> For them, the promised gift arrive</w:t>
      </w:r>
      <w:r w:rsidR="001A54CA">
        <w:rPr>
          <w:rFonts w:ascii="Gill Sans MT" w:hAnsi="Gill Sans MT"/>
        </w:rPr>
        <w:t>d</w:t>
      </w:r>
      <w:r w:rsidR="005A6251">
        <w:rPr>
          <w:rFonts w:ascii="Gill Sans MT" w:hAnsi="Gill Sans MT"/>
        </w:rPr>
        <w:t xml:space="preserve"> in a blaze of fire and rushing of air. </w:t>
      </w:r>
      <w:r w:rsidR="001A54CA">
        <w:rPr>
          <w:rFonts w:ascii="Gill Sans MT" w:hAnsi="Gill Sans MT"/>
        </w:rPr>
        <w:t>It isn’t always like that of course.</w:t>
      </w:r>
      <w:r w:rsidR="00C45EF8">
        <w:rPr>
          <w:rFonts w:ascii="Gill Sans MT" w:hAnsi="Gill Sans MT"/>
        </w:rPr>
        <w:t xml:space="preserve"> </w:t>
      </w:r>
      <w:r w:rsidR="001A54CA">
        <w:rPr>
          <w:rFonts w:ascii="Gill Sans MT" w:hAnsi="Gill Sans MT"/>
        </w:rPr>
        <w:t>Do we recognize the Spirit in our own lives</w:t>
      </w:r>
      <w:r w:rsidR="005A6251">
        <w:rPr>
          <w:rFonts w:ascii="Gill Sans MT" w:hAnsi="Gill Sans MT"/>
        </w:rPr>
        <w:t xml:space="preserve"> when it comes perhaps in a quieter way?</w:t>
      </w:r>
    </w:p>
    <w:p w14:paraId="331B4757" w14:textId="388C93FF" w:rsidR="005A6251" w:rsidRDefault="005A6251">
      <w:pPr>
        <w:rPr>
          <w:rFonts w:ascii="Gill Sans MT" w:hAnsi="Gill Sans MT"/>
        </w:rPr>
      </w:pPr>
    </w:p>
    <w:p w14:paraId="04166ABE" w14:textId="76A795FD" w:rsidR="005A6251" w:rsidRDefault="005A6251">
      <w:pPr>
        <w:rPr>
          <w:rFonts w:ascii="Gill Sans MT" w:hAnsi="Gill Sans MT"/>
        </w:rPr>
      </w:pPr>
      <w:r>
        <w:rPr>
          <w:rFonts w:ascii="Gill Sans MT" w:hAnsi="Gill Sans MT"/>
        </w:rPr>
        <w:t>In Corinth the attributes of the Spirit are celebrated</w:t>
      </w:r>
      <w:r w:rsidR="00BA4F21">
        <w:rPr>
          <w:rFonts w:ascii="Gill Sans MT" w:hAnsi="Gill Sans MT"/>
        </w:rPr>
        <w:t>, so Paul tells us in his letter.</w:t>
      </w:r>
      <w:r>
        <w:rPr>
          <w:rFonts w:ascii="Gill Sans MT" w:hAnsi="Gill Sans MT"/>
        </w:rPr>
        <w:t xml:space="preserve"> So much so that a sort of hierarchy has developed. Some </w:t>
      </w:r>
      <w:r w:rsidR="00C45EF8">
        <w:rPr>
          <w:rFonts w:ascii="Gill Sans MT" w:hAnsi="Gill Sans MT"/>
        </w:rPr>
        <w:t>s</w:t>
      </w:r>
      <w:r w:rsidR="00BA4F21">
        <w:rPr>
          <w:rFonts w:ascii="Gill Sans MT" w:hAnsi="Gill Sans MT"/>
        </w:rPr>
        <w:t xml:space="preserve">piritual </w:t>
      </w:r>
      <w:r>
        <w:rPr>
          <w:rFonts w:ascii="Gill Sans MT" w:hAnsi="Gill Sans MT"/>
        </w:rPr>
        <w:t xml:space="preserve">attributes seem more important than others, because those who possess them are the wealthier, more powerful people. They’re treating what the Spirit brings as possessions not gifts. </w:t>
      </w:r>
      <w:r w:rsidR="00C45EF8">
        <w:rPr>
          <w:rFonts w:ascii="Gill Sans MT" w:hAnsi="Gill Sans MT"/>
        </w:rPr>
        <w:t xml:space="preserve">Not understanding that they have to be shared. </w:t>
      </w:r>
      <w:r>
        <w:rPr>
          <w:rFonts w:ascii="Gill Sans MT" w:hAnsi="Gill Sans MT"/>
        </w:rPr>
        <w:t>How do we share the gifts we have, and how do we view others who are different</w:t>
      </w:r>
      <w:r w:rsidR="00C45EF8">
        <w:rPr>
          <w:rFonts w:ascii="Gill Sans MT" w:hAnsi="Gill Sans MT"/>
        </w:rPr>
        <w:t>?</w:t>
      </w:r>
      <w:r>
        <w:rPr>
          <w:rFonts w:ascii="Gill Sans MT" w:hAnsi="Gill Sans MT"/>
        </w:rPr>
        <w:t xml:space="preserve"> Do we even recognise that they have something we lack</w:t>
      </w:r>
      <w:r w:rsidR="00BA4F21">
        <w:rPr>
          <w:rFonts w:ascii="Gill Sans MT" w:hAnsi="Gill Sans MT"/>
        </w:rPr>
        <w:t xml:space="preserve">? </w:t>
      </w:r>
    </w:p>
    <w:p w14:paraId="42CE3FFF" w14:textId="7D79EDED" w:rsidR="00BA4F21" w:rsidRDefault="00BA4F21">
      <w:pPr>
        <w:rPr>
          <w:rFonts w:ascii="Gill Sans MT" w:hAnsi="Gill Sans MT"/>
        </w:rPr>
      </w:pPr>
    </w:p>
    <w:p w14:paraId="49A9AA90" w14:textId="068CBCC3" w:rsidR="00BA4F21" w:rsidRDefault="00BA4F21">
      <w:pPr>
        <w:rPr>
          <w:rFonts w:ascii="Gill Sans MT" w:hAnsi="Gill Sans MT"/>
        </w:rPr>
      </w:pPr>
      <w:r>
        <w:rPr>
          <w:rFonts w:ascii="Gill Sans MT" w:hAnsi="Gill Sans MT"/>
        </w:rPr>
        <w:t xml:space="preserve">And our Gospel reading finds us with Jesus at another of the three great festivals: Tabernacles, or Booths. Here the ritual involved spring water brought up from the pool of Siloam. ‘Living water’ was the name for </w:t>
      </w:r>
      <w:r w:rsidR="00C45EF8">
        <w:rPr>
          <w:rFonts w:ascii="Gill Sans MT" w:hAnsi="Gill Sans MT"/>
        </w:rPr>
        <w:t>it</w:t>
      </w:r>
      <w:r>
        <w:rPr>
          <w:rFonts w:ascii="Gill Sans MT" w:hAnsi="Gill Sans MT"/>
        </w:rPr>
        <w:t>.</w:t>
      </w:r>
      <w:r w:rsidR="00C45EF8">
        <w:rPr>
          <w:rFonts w:ascii="Gill Sans MT" w:hAnsi="Gill Sans MT"/>
        </w:rPr>
        <w:t xml:space="preserve"> C</w:t>
      </w:r>
      <w:r>
        <w:rPr>
          <w:rFonts w:ascii="Gill Sans MT" w:hAnsi="Gill Sans MT"/>
        </w:rPr>
        <w:t xml:space="preserve">arried each day </w:t>
      </w:r>
      <w:r w:rsidR="00C45EF8">
        <w:rPr>
          <w:rFonts w:ascii="Gill Sans MT" w:hAnsi="Gill Sans MT"/>
        </w:rPr>
        <w:t xml:space="preserve">in a golden vessel, </w:t>
      </w:r>
      <w:r>
        <w:rPr>
          <w:rFonts w:ascii="Gill Sans MT" w:hAnsi="Gill Sans MT"/>
        </w:rPr>
        <w:t xml:space="preserve">up to the Temple, where it was poured out as an oblation. Except on the last day, a day of symbolic thirst and prayer for rain. On that </w:t>
      </w:r>
      <w:r w:rsidR="00C45EF8">
        <w:rPr>
          <w:rFonts w:ascii="Gill Sans MT" w:hAnsi="Gill Sans MT"/>
        </w:rPr>
        <w:t xml:space="preserve">last </w:t>
      </w:r>
      <w:r>
        <w:rPr>
          <w:rFonts w:ascii="Gill Sans MT" w:hAnsi="Gill Sans MT"/>
        </w:rPr>
        <w:t>day Jesus declare</w:t>
      </w:r>
      <w:r w:rsidR="00C45EF8">
        <w:rPr>
          <w:rFonts w:ascii="Gill Sans MT" w:hAnsi="Gill Sans MT"/>
        </w:rPr>
        <w:t>d</w:t>
      </w:r>
      <w:r>
        <w:rPr>
          <w:rFonts w:ascii="Gill Sans MT" w:hAnsi="Gill Sans MT"/>
        </w:rPr>
        <w:t xml:space="preserve"> that he is the true source of </w:t>
      </w:r>
      <w:r w:rsidR="00C45EF8">
        <w:rPr>
          <w:rFonts w:ascii="Gill Sans MT" w:hAnsi="Gill Sans MT"/>
        </w:rPr>
        <w:t>l</w:t>
      </w:r>
      <w:r>
        <w:rPr>
          <w:rFonts w:ascii="Gill Sans MT" w:hAnsi="Gill Sans MT"/>
        </w:rPr>
        <w:t xml:space="preserve">iving </w:t>
      </w:r>
      <w:r>
        <w:rPr>
          <w:rFonts w:ascii="Gill Sans MT" w:hAnsi="Gill Sans MT"/>
        </w:rPr>
        <w:lastRenderedPageBreak/>
        <w:t>water. Not only that, but that those who follow him will receive</w:t>
      </w:r>
      <w:r w:rsidR="004D15DF">
        <w:rPr>
          <w:rFonts w:ascii="Gill Sans MT" w:hAnsi="Gill Sans MT"/>
        </w:rPr>
        <w:t xml:space="preserve"> that gift, and out of them will flow that same water of life</w:t>
      </w:r>
      <w:r w:rsidR="00A56913">
        <w:rPr>
          <w:rFonts w:ascii="Gill Sans MT" w:hAnsi="Gill Sans MT"/>
        </w:rPr>
        <w:t xml:space="preserve">: </w:t>
      </w:r>
      <w:proofErr w:type="gramStart"/>
      <w:r w:rsidR="00A56913">
        <w:rPr>
          <w:rFonts w:ascii="Gill Sans MT" w:hAnsi="Gill Sans MT"/>
        </w:rPr>
        <w:t>the</w:t>
      </w:r>
      <w:proofErr w:type="gramEnd"/>
      <w:r w:rsidR="00A56913">
        <w:rPr>
          <w:rFonts w:ascii="Gill Sans MT" w:hAnsi="Gill Sans MT"/>
        </w:rPr>
        <w:t xml:space="preserve"> Spirit.  Not just one golden jug full, but</w:t>
      </w:r>
      <w:r w:rsidR="00C45EF8">
        <w:rPr>
          <w:rFonts w:ascii="Gill Sans MT" w:hAnsi="Gill Sans MT"/>
        </w:rPr>
        <w:t xml:space="preserve"> in rivers</w:t>
      </w:r>
      <w:r w:rsidR="004D15DF">
        <w:rPr>
          <w:rFonts w:ascii="Gill Sans MT" w:hAnsi="Gill Sans MT"/>
        </w:rPr>
        <w:t xml:space="preserve">. How will that gift, given also to us, flow out of us and be received by others? </w:t>
      </w:r>
    </w:p>
    <w:p w14:paraId="6792971B" w14:textId="7DBBDE64" w:rsidR="004D15DF" w:rsidRDefault="004D15DF">
      <w:pPr>
        <w:rPr>
          <w:rFonts w:ascii="Gill Sans MT" w:hAnsi="Gill Sans MT"/>
        </w:rPr>
      </w:pPr>
    </w:p>
    <w:p w14:paraId="2B4F9EA3" w14:textId="46FC5BA6" w:rsidR="004D15DF" w:rsidRDefault="004D15DF">
      <w:pPr>
        <w:rPr>
          <w:rFonts w:ascii="Gill Sans MT" w:hAnsi="Gill Sans MT"/>
        </w:rPr>
      </w:pPr>
      <w:r>
        <w:rPr>
          <w:rFonts w:ascii="Gill Sans MT" w:hAnsi="Gill Sans MT"/>
        </w:rPr>
        <w:t>Let’s have a look at some of the things we’ve found</w:t>
      </w:r>
      <w:r w:rsidR="00C45EF8">
        <w:rPr>
          <w:rFonts w:ascii="Gill Sans MT" w:hAnsi="Gill Sans MT"/>
        </w:rPr>
        <w:t xml:space="preserve"> around the house:</w:t>
      </w:r>
    </w:p>
    <w:p w14:paraId="033D3B27" w14:textId="4513820A" w:rsidR="004D15DF" w:rsidRDefault="004D15DF">
      <w:pPr>
        <w:rPr>
          <w:rFonts w:ascii="Gill Sans MT" w:hAnsi="Gill Sans MT"/>
        </w:rPr>
      </w:pPr>
      <w:r>
        <w:rPr>
          <w:rFonts w:ascii="Gill Sans MT" w:hAnsi="Gill Sans MT"/>
        </w:rPr>
        <w:tab/>
        <w:t>Something to do with FIRE – what’s important about fire?</w:t>
      </w:r>
    </w:p>
    <w:p w14:paraId="073F1876" w14:textId="66FE7BE6" w:rsidR="004D15DF" w:rsidRDefault="004D15DF">
      <w:pPr>
        <w:rPr>
          <w:rFonts w:ascii="Gill Sans MT" w:hAnsi="Gill Sans MT"/>
        </w:rPr>
      </w:pPr>
      <w:r>
        <w:rPr>
          <w:rFonts w:ascii="Gill Sans MT" w:hAnsi="Gill Sans MT"/>
        </w:rPr>
        <w:tab/>
        <w:t>Something to do with WATER – what’s important about water?</w:t>
      </w:r>
    </w:p>
    <w:p w14:paraId="10EBF4F1" w14:textId="51F442D9" w:rsidR="004D15DF" w:rsidRDefault="004D15DF">
      <w:pPr>
        <w:rPr>
          <w:rFonts w:ascii="Gill Sans MT" w:hAnsi="Gill Sans MT"/>
        </w:rPr>
      </w:pPr>
      <w:r>
        <w:rPr>
          <w:rFonts w:ascii="Gill Sans MT" w:hAnsi="Gill Sans MT"/>
        </w:rPr>
        <w:tab/>
        <w:t>Something to do with AIR – what’s important about air?</w:t>
      </w:r>
    </w:p>
    <w:p w14:paraId="22B5712D" w14:textId="25C385DE" w:rsidR="004D15DF" w:rsidRDefault="004D15DF">
      <w:pPr>
        <w:rPr>
          <w:rFonts w:ascii="Gill Sans MT" w:hAnsi="Gill Sans MT"/>
        </w:rPr>
      </w:pPr>
    </w:p>
    <w:p w14:paraId="24DF84A2" w14:textId="77777777" w:rsidR="008B443E" w:rsidRDefault="004D15DF">
      <w:pPr>
        <w:rPr>
          <w:rFonts w:ascii="Gill Sans MT" w:hAnsi="Gill Sans MT"/>
        </w:rPr>
      </w:pPr>
      <w:r>
        <w:rPr>
          <w:rFonts w:ascii="Gill Sans MT" w:hAnsi="Gill Sans MT"/>
        </w:rPr>
        <w:t>I’ve cheated a bit. My red stole has all three on it, fire, water and air. Well, I think so anyway! It has 12 shapes on, for the 12 disciples. Understandable, as it’s made to be worn today, Pentecost. When you look from a distance, those shapes look like drops of water. Come closer and they’re like the blue flames of a gas burner. Closer still, and perhaps you’re looking up at the air above with cloud curling in it: the breath, the Spirit of God</w:t>
      </w:r>
      <w:r w:rsidR="008B443E">
        <w:rPr>
          <w:rFonts w:ascii="Gill Sans MT" w:hAnsi="Gill Sans MT"/>
        </w:rPr>
        <w:t>.</w:t>
      </w:r>
    </w:p>
    <w:p w14:paraId="6C769191" w14:textId="77777777" w:rsidR="008B443E" w:rsidRDefault="008B443E">
      <w:pPr>
        <w:rPr>
          <w:rFonts w:ascii="Gill Sans MT" w:hAnsi="Gill Sans MT"/>
        </w:rPr>
      </w:pPr>
    </w:p>
    <w:p w14:paraId="4B681FD4" w14:textId="77777777" w:rsidR="008B443E" w:rsidRDefault="008B443E">
      <w:pPr>
        <w:rPr>
          <w:rFonts w:ascii="Gill Sans MT" w:hAnsi="Gill Sans MT"/>
        </w:rPr>
      </w:pPr>
      <w:r>
        <w:rPr>
          <w:rFonts w:ascii="Gill Sans MT" w:hAnsi="Gill Sans MT"/>
        </w:rPr>
        <w:t>In all our readings we find the Holy Spirit coming as a gift, freely given.</w:t>
      </w:r>
    </w:p>
    <w:p w14:paraId="49C70D48" w14:textId="01CC6115" w:rsidR="008B443E" w:rsidRDefault="008B443E">
      <w:pPr>
        <w:rPr>
          <w:rFonts w:ascii="Gill Sans MT" w:hAnsi="Gill Sans MT"/>
        </w:rPr>
      </w:pPr>
      <w:r>
        <w:rPr>
          <w:rFonts w:ascii="Gill Sans MT" w:hAnsi="Gill Sans MT"/>
        </w:rPr>
        <w:tab/>
        <w:t xml:space="preserve">Like fire – it can warm us </w:t>
      </w:r>
      <w:proofErr w:type="gramStart"/>
      <w:r>
        <w:rPr>
          <w:rFonts w:ascii="Gill Sans MT" w:hAnsi="Gill Sans MT"/>
        </w:rPr>
        <w:t>within, and</w:t>
      </w:r>
      <w:proofErr w:type="gramEnd"/>
      <w:r>
        <w:rPr>
          <w:rFonts w:ascii="Gill Sans MT" w:hAnsi="Gill Sans MT"/>
        </w:rPr>
        <w:t xml:space="preserve"> burn away what’s dead inside. If we let it.</w:t>
      </w:r>
    </w:p>
    <w:p w14:paraId="4F902A3C" w14:textId="77777777" w:rsidR="008B443E" w:rsidRDefault="008B443E">
      <w:pPr>
        <w:rPr>
          <w:rFonts w:ascii="Gill Sans MT" w:hAnsi="Gill Sans MT"/>
        </w:rPr>
      </w:pPr>
      <w:r>
        <w:rPr>
          <w:rFonts w:ascii="Gill Sans MT" w:hAnsi="Gill Sans MT"/>
        </w:rPr>
        <w:tab/>
        <w:t>Like water – it can refresh us, bring new life. If we let it.</w:t>
      </w:r>
    </w:p>
    <w:p w14:paraId="0FCC52DE" w14:textId="77777777" w:rsidR="008B443E" w:rsidRDefault="008B443E">
      <w:pPr>
        <w:rPr>
          <w:rFonts w:ascii="Gill Sans MT" w:hAnsi="Gill Sans MT"/>
        </w:rPr>
      </w:pPr>
      <w:r>
        <w:rPr>
          <w:rFonts w:ascii="Gill Sans MT" w:hAnsi="Gill Sans MT"/>
        </w:rPr>
        <w:tab/>
        <w:t>Like air – it breathes into us: God’s own breath. If we let it.</w:t>
      </w:r>
    </w:p>
    <w:p w14:paraId="3D14E594" w14:textId="77777777" w:rsidR="008B443E" w:rsidRDefault="008B443E">
      <w:pPr>
        <w:rPr>
          <w:rFonts w:ascii="Gill Sans MT" w:hAnsi="Gill Sans MT"/>
        </w:rPr>
      </w:pPr>
    </w:p>
    <w:p w14:paraId="7003E09C" w14:textId="5D0EB26E" w:rsidR="008B443E" w:rsidRDefault="008B443E">
      <w:pPr>
        <w:rPr>
          <w:rFonts w:ascii="Gill Sans MT" w:hAnsi="Gill Sans MT"/>
        </w:rPr>
      </w:pPr>
      <w:r>
        <w:rPr>
          <w:rFonts w:ascii="Gill Sans MT" w:hAnsi="Gill Sans MT"/>
        </w:rPr>
        <w:t>And, as we find in all three readings, this</w:t>
      </w:r>
      <w:r w:rsidR="00C45EF8">
        <w:rPr>
          <w:rFonts w:ascii="Gill Sans MT" w:hAnsi="Gill Sans MT"/>
        </w:rPr>
        <w:t xml:space="preserve"> </w:t>
      </w:r>
      <w:r>
        <w:rPr>
          <w:rFonts w:ascii="Gill Sans MT" w:hAnsi="Gill Sans MT"/>
        </w:rPr>
        <w:t>one gift, the Spirit, expressed in different ways, is worth nothing if we try to possess it. If we try to keep hold of it for our own ends. It’s given to us for us to pass on to others.</w:t>
      </w:r>
    </w:p>
    <w:p w14:paraId="4DF618C6" w14:textId="77777777" w:rsidR="008B443E" w:rsidRDefault="008B443E">
      <w:pPr>
        <w:rPr>
          <w:rFonts w:ascii="Gill Sans MT" w:hAnsi="Gill Sans MT"/>
        </w:rPr>
      </w:pPr>
    </w:p>
    <w:p w14:paraId="58F36A2B" w14:textId="57D99A3C" w:rsidR="004D15DF" w:rsidRDefault="008B443E">
      <w:pPr>
        <w:rPr>
          <w:rFonts w:ascii="Gill Sans MT" w:hAnsi="Gill Sans MT"/>
        </w:rPr>
      </w:pPr>
      <w:r>
        <w:rPr>
          <w:rFonts w:ascii="Gill Sans MT" w:hAnsi="Gill Sans MT"/>
        </w:rPr>
        <w:t xml:space="preserve">The disciples knew that instantly. One moment they’re cooped up inside waiting in uncertainty, fear and hope. The next they’re outside with the crowd, speaking to and </w:t>
      </w:r>
      <w:proofErr w:type="gramStart"/>
      <w:r>
        <w:rPr>
          <w:rFonts w:ascii="Gill Sans MT" w:hAnsi="Gill Sans MT"/>
        </w:rPr>
        <w:t xml:space="preserve">being </w:t>
      </w:r>
      <w:r w:rsidR="004D15DF">
        <w:rPr>
          <w:rFonts w:ascii="Gill Sans MT" w:hAnsi="Gill Sans MT"/>
        </w:rPr>
        <w:t xml:space="preserve"> </w:t>
      </w:r>
      <w:r>
        <w:rPr>
          <w:rFonts w:ascii="Gill Sans MT" w:hAnsi="Gill Sans MT"/>
        </w:rPr>
        <w:t>understood</w:t>
      </w:r>
      <w:proofErr w:type="gramEnd"/>
      <w:r>
        <w:rPr>
          <w:rFonts w:ascii="Gill Sans MT" w:hAnsi="Gill Sans MT"/>
        </w:rPr>
        <w:t xml:space="preserve"> by people from all around the known world. </w:t>
      </w:r>
      <w:r w:rsidR="00870172">
        <w:rPr>
          <w:rFonts w:ascii="Gill Sans MT" w:hAnsi="Gill Sans MT"/>
        </w:rPr>
        <w:t>Speaking about God’s deeds of power.</w:t>
      </w:r>
      <w:r w:rsidR="00C45EF8">
        <w:rPr>
          <w:rFonts w:ascii="Gill Sans MT" w:hAnsi="Gill Sans MT"/>
        </w:rPr>
        <w:t xml:space="preserve"> Acting as rivers of living water.</w:t>
      </w:r>
    </w:p>
    <w:p w14:paraId="7C5445FF" w14:textId="480E54A7" w:rsidR="00870172" w:rsidRDefault="00870172">
      <w:pPr>
        <w:rPr>
          <w:rFonts w:ascii="Gill Sans MT" w:hAnsi="Gill Sans MT"/>
        </w:rPr>
      </w:pPr>
    </w:p>
    <w:p w14:paraId="68D25ECF" w14:textId="44B755FB" w:rsidR="00870172" w:rsidRDefault="00870172">
      <w:pPr>
        <w:rPr>
          <w:rFonts w:ascii="Gill Sans MT" w:hAnsi="Gill Sans MT"/>
        </w:rPr>
      </w:pPr>
      <w:r>
        <w:rPr>
          <w:rFonts w:ascii="Gill Sans MT" w:hAnsi="Gill Sans MT"/>
        </w:rPr>
        <w:t xml:space="preserve">What about us? </w:t>
      </w:r>
    </w:p>
    <w:p w14:paraId="486A4597" w14:textId="3595EEE1" w:rsidR="00870172" w:rsidRDefault="00870172">
      <w:pPr>
        <w:rPr>
          <w:rFonts w:ascii="Gill Sans MT" w:hAnsi="Gill Sans MT"/>
        </w:rPr>
      </w:pPr>
      <w:r>
        <w:rPr>
          <w:rFonts w:ascii="Gill Sans MT" w:hAnsi="Gill Sans MT"/>
        </w:rPr>
        <w:t>Our confinement has been – still is – very real.</w:t>
      </w:r>
      <w:r w:rsidR="00B66CDC">
        <w:rPr>
          <w:rFonts w:ascii="Gill Sans MT" w:hAnsi="Gill Sans MT"/>
        </w:rPr>
        <w:t xml:space="preserve"> For some that has meant increased exhaustion as they juggle jobs with the work involved in looking after children at home. For others there has been loneliness, without the chance of a chat or cup of tea with others. Not to mention depression, anxiety or</w:t>
      </w:r>
      <w:r w:rsidR="00C45EF8">
        <w:rPr>
          <w:rFonts w:ascii="Gill Sans MT" w:hAnsi="Gill Sans MT"/>
        </w:rPr>
        <w:t>,</w:t>
      </w:r>
      <w:r w:rsidR="00B66CDC">
        <w:rPr>
          <w:rFonts w:ascii="Gill Sans MT" w:hAnsi="Gill Sans MT"/>
        </w:rPr>
        <w:t xml:space="preserve"> for some</w:t>
      </w:r>
      <w:r w:rsidR="00C45EF8">
        <w:rPr>
          <w:rFonts w:ascii="Gill Sans MT" w:hAnsi="Gill Sans MT"/>
        </w:rPr>
        <w:t>,</w:t>
      </w:r>
      <w:r w:rsidR="00B66CDC">
        <w:rPr>
          <w:rFonts w:ascii="Gill Sans MT" w:hAnsi="Gill Sans MT"/>
        </w:rPr>
        <w:t xml:space="preserve"> the danger of living with an abuser. The certainty that we’re all doing the right thing, however hard, is starting to give way to the question of how we come out of this.</w:t>
      </w:r>
    </w:p>
    <w:p w14:paraId="615F0D41" w14:textId="168C7339" w:rsidR="00B66CDC" w:rsidRDefault="00B66CDC">
      <w:pPr>
        <w:rPr>
          <w:rFonts w:ascii="Gill Sans MT" w:hAnsi="Gill Sans MT"/>
        </w:rPr>
      </w:pPr>
    </w:p>
    <w:p w14:paraId="252D07CF" w14:textId="42D56ED1" w:rsidR="00B66CDC" w:rsidRDefault="00B66CDC">
      <w:pPr>
        <w:rPr>
          <w:rFonts w:ascii="Gill Sans MT" w:hAnsi="Gill Sans MT"/>
        </w:rPr>
      </w:pPr>
      <w:r>
        <w:rPr>
          <w:rFonts w:ascii="Gill Sans MT" w:hAnsi="Gill Sans MT"/>
        </w:rPr>
        <w:t xml:space="preserve">We can’t do as the disciples </w:t>
      </w:r>
      <w:proofErr w:type="gramStart"/>
      <w:r>
        <w:rPr>
          <w:rFonts w:ascii="Gill Sans MT" w:hAnsi="Gill Sans MT"/>
        </w:rPr>
        <w:t>did, and</w:t>
      </w:r>
      <w:proofErr w:type="gramEnd"/>
      <w:r>
        <w:rPr>
          <w:rFonts w:ascii="Gill Sans MT" w:hAnsi="Gill Sans MT"/>
        </w:rPr>
        <w:t xml:space="preserve"> rush out onto the streets together. We have to accept that this period of confinement will continue. But reflecting on the story of the coming of the Holy Spirit, of the nature of the gift given, has helped me to look again at the people I do meet. I find that I want to hear their stories more than I did before</w:t>
      </w:r>
      <w:r w:rsidR="00955743">
        <w:rPr>
          <w:rFonts w:ascii="Gill Sans MT" w:hAnsi="Gill Sans MT"/>
        </w:rPr>
        <w:t xml:space="preserve">, and they seem to want to hear mine. They might be the neighbours I call to in the street on a Thursday night while we’re clapping. Or the old school friend who got in touch from Australia, after she saw me </w:t>
      </w:r>
      <w:proofErr w:type="gramStart"/>
      <w:r w:rsidR="00955743">
        <w:rPr>
          <w:rFonts w:ascii="Gill Sans MT" w:hAnsi="Gill Sans MT"/>
        </w:rPr>
        <w:t>lead  on</w:t>
      </w:r>
      <w:proofErr w:type="gramEnd"/>
      <w:r w:rsidR="00955743">
        <w:rPr>
          <w:rFonts w:ascii="Gill Sans MT" w:hAnsi="Gill Sans MT"/>
        </w:rPr>
        <w:t xml:space="preserve"> Facebook the other night. Or the young man at the Food Hub who returned with two friends and the thought that they </w:t>
      </w:r>
      <w:r w:rsidR="00C45EF8">
        <w:rPr>
          <w:rFonts w:ascii="Gill Sans MT" w:hAnsi="Gill Sans MT"/>
        </w:rPr>
        <w:t>might</w:t>
      </w:r>
      <w:r w:rsidR="00955743">
        <w:rPr>
          <w:rFonts w:ascii="Gill Sans MT" w:hAnsi="Gill Sans MT"/>
        </w:rPr>
        <w:t xml:space="preserve"> come to church once this is over. </w:t>
      </w:r>
    </w:p>
    <w:p w14:paraId="6D2E9F33" w14:textId="309E6914" w:rsidR="00955743" w:rsidRDefault="00955743">
      <w:pPr>
        <w:rPr>
          <w:rFonts w:ascii="Gill Sans MT" w:hAnsi="Gill Sans MT"/>
        </w:rPr>
      </w:pPr>
    </w:p>
    <w:p w14:paraId="2CFBE24C" w14:textId="2AF95A95" w:rsidR="00F733AA" w:rsidRDefault="00955743">
      <w:pPr>
        <w:rPr>
          <w:rFonts w:ascii="Gill Sans MT" w:hAnsi="Gill Sans MT"/>
        </w:rPr>
      </w:pPr>
      <w:r>
        <w:rPr>
          <w:rFonts w:ascii="Gill Sans MT" w:hAnsi="Gill Sans MT"/>
        </w:rPr>
        <w:t>God is at work already, all around us. I want to be open to the Spirit, that warming fire, refreshing water, breath of life…wherever it’s to be found.</w:t>
      </w:r>
      <w:r w:rsidR="00C45EF8">
        <w:rPr>
          <w:rFonts w:ascii="Gill Sans MT" w:hAnsi="Gill Sans MT"/>
        </w:rPr>
        <w:t xml:space="preserve"> How is the living water reaching others through us at this time?</w:t>
      </w:r>
    </w:p>
    <w:p w14:paraId="6C8E0284" w14:textId="11ACAAFF" w:rsidR="00F733AA" w:rsidRPr="00DC7D85" w:rsidRDefault="00F733AA">
      <w:pPr>
        <w:rPr>
          <w:rFonts w:ascii="Gill Sans MT" w:hAnsi="Gill Sans MT"/>
        </w:rPr>
      </w:pPr>
      <w:r>
        <w:rPr>
          <w:rFonts w:ascii="Gill Sans MT" w:hAnsi="Gill Sans MT"/>
        </w:rPr>
        <w:t>.</w:t>
      </w:r>
    </w:p>
    <w:sectPr w:rsidR="00F733AA" w:rsidRPr="00DC7D85" w:rsidSect="00813B4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EDA6" w14:textId="77777777" w:rsidR="00682FD9" w:rsidRDefault="00682FD9" w:rsidP="00DC7D85">
      <w:r>
        <w:separator/>
      </w:r>
    </w:p>
  </w:endnote>
  <w:endnote w:type="continuationSeparator" w:id="0">
    <w:p w14:paraId="7C6250AC" w14:textId="77777777" w:rsidR="00682FD9" w:rsidRDefault="00682FD9" w:rsidP="00DC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9F02" w14:textId="77777777" w:rsidR="00682FD9" w:rsidRDefault="00682FD9" w:rsidP="00DC7D85">
      <w:r>
        <w:separator/>
      </w:r>
    </w:p>
  </w:footnote>
  <w:footnote w:type="continuationSeparator" w:id="0">
    <w:p w14:paraId="42ADCAC1" w14:textId="77777777" w:rsidR="00682FD9" w:rsidRDefault="00682FD9" w:rsidP="00DC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CF64" w14:textId="47B27045" w:rsidR="00DC7D85" w:rsidRPr="00DC7D85" w:rsidRDefault="00DC7D85">
    <w:pPr>
      <w:pStyle w:val="Header"/>
      <w:rPr>
        <w:rFonts w:ascii="Gill Sans MT" w:hAnsi="Gill Sans MT"/>
        <w:sz w:val="40"/>
        <w:szCs w:val="40"/>
      </w:rPr>
    </w:pPr>
    <w:r>
      <w:rPr>
        <w:rFonts w:ascii="Gill Sans MT" w:hAnsi="Gill Sans MT"/>
        <w:sz w:val="40"/>
        <w:szCs w:val="40"/>
      </w:rPr>
      <w:t>Reflection for Pentecost – 31/5/20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85"/>
    <w:rsid w:val="001A54CA"/>
    <w:rsid w:val="002D63B8"/>
    <w:rsid w:val="00300E77"/>
    <w:rsid w:val="004D15DF"/>
    <w:rsid w:val="005A6251"/>
    <w:rsid w:val="00682FD9"/>
    <w:rsid w:val="007D3507"/>
    <w:rsid w:val="00813B40"/>
    <w:rsid w:val="00870172"/>
    <w:rsid w:val="008B443E"/>
    <w:rsid w:val="00955743"/>
    <w:rsid w:val="00A16113"/>
    <w:rsid w:val="00A56913"/>
    <w:rsid w:val="00B66CDC"/>
    <w:rsid w:val="00BA4F21"/>
    <w:rsid w:val="00C45EF8"/>
    <w:rsid w:val="00CB7A92"/>
    <w:rsid w:val="00D846DC"/>
    <w:rsid w:val="00DC7D85"/>
    <w:rsid w:val="00F64E52"/>
    <w:rsid w:val="00F733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65F7"/>
  <w15:chartTrackingRefBased/>
  <w15:docId w15:val="{2FE6CCF1-3105-4042-83A7-665D6132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85"/>
    <w:pPr>
      <w:tabs>
        <w:tab w:val="center" w:pos="4513"/>
        <w:tab w:val="right" w:pos="9026"/>
      </w:tabs>
    </w:pPr>
  </w:style>
  <w:style w:type="character" w:customStyle="1" w:styleId="HeaderChar">
    <w:name w:val="Header Char"/>
    <w:basedOn w:val="DefaultParagraphFont"/>
    <w:link w:val="Header"/>
    <w:uiPriority w:val="99"/>
    <w:rsid w:val="00DC7D85"/>
  </w:style>
  <w:style w:type="paragraph" w:styleId="Footer">
    <w:name w:val="footer"/>
    <w:basedOn w:val="Normal"/>
    <w:link w:val="FooterChar"/>
    <w:uiPriority w:val="99"/>
    <w:unhideWhenUsed/>
    <w:rsid w:val="00DC7D85"/>
    <w:pPr>
      <w:tabs>
        <w:tab w:val="center" w:pos="4513"/>
        <w:tab w:val="right" w:pos="9026"/>
      </w:tabs>
    </w:pPr>
  </w:style>
  <w:style w:type="character" w:customStyle="1" w:styleId="FooterChar">
    <w:name w:val="Footer Char"/>
    <w:basedOn w:val="DefaultParagraphFont"/>
    <w:link w:val="Footer"/>
    <w:uiPriority w:val="99"/>
    <w:rsid w:val="00DC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Strauss</dc:creator>
  <cp:keywords/>
  <dc:description/>
  <cp:lastModifiedBy>Steven Rothwell</cp:lastModifiedBy>
  <cp:revision>2</cp:revision>
  <dcterms:created xsi:type="dcterms:W3CDTF">2020-05-30T15:58:00Z</dcterms:created>
  <dcterms:modified xsi:type="dcterms:W3CDTF">2020-05-30T15:58:00Z</dcterms:modified>
</cp:coreProperties>
</file>